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right="26"/>
        <w:rPr>
          <w:rFonts w:hint="default" w:ascii="Times New Roman" w:hAnsi="Times New Roman" w:eastAsia="仿宋_GB2312" w:cs="Times New Roman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</w:p>
    <w:p>
      <w:pPr>
        <w:spacing w:line="680" w:lineRule="exact"/>
        <w:ind w:right="26"/>
        <w:jc w:val="center"/>
        <w:rPr>
          <w:rFonts w:hint="eastAsia" w:eastAsia="仿宋_GB2312"/>
          <w:sz w:val="30"/>
          <w:szCs w:val="30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南京机电职业技术学院</w:t>
      </w:r>
      <w:r>
        <w:rPr>
          <w:rFonts w:hint="eastAsia" w:ascii="宋体" w:hAnsi="宋体"/>
          <w:b/>
          <w:sz w:val="36"/>
          <w:szCs w:val="36"/>
        </w:rPr>
        <w:t>岗位竞聘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推荐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716"/>
        <w:gridCol w:w="552"/>
        <w:gridCol w:w="266"/>
        <w:gridCol w:w="776"/>
        <w:gridCol w:w="223"/>
        <w:gridCol w:w="589"/>
        <w:gridCol w:w="1081"/>
        <w:gridCol w:w="638"/>
        <w:gridCol w:w="440"/>
        <w:gridCol w:w="1079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14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楷体_GB2312" w:hAnsi="宋体" w:eastAsia="楷体_GB2312"/>
                <w:sz w:val="21"/>
                <w:szCs w:val="36"/>
                <w:u w:val="single"/>
                <w:lang w:val="en-US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编号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594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楷体_GB2312"/>
                <w:sz w:val="21"/>
                <w:szCs w:val="36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竞聘岗位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>：</w:t>
            </w:r>
          </w:p>
        </w:tc>
        <w:tc>
          <w:tcPr>
            <w:tcW w:w="2531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楷体_GB2312"/>
                <w:sz w:val="21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 w:eastAsia="楷体_GB2312"/>
                <w:sz w:val="21"/>
                <w:szCs w:val="36"/>
                <w:u w:val="single"/>
                <w:lang w:val="en-US" w:eastAsia="zh-CN"/>
              </w:rPr>
              <w:t xml:space="preserve">                      </w:t>
            </w:r>
          </w:p>
        </w:tc>
        <w:tc>
          <w:tcPr>
            <w:tcW w:w="2601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楷体_GB2312"/>
                <w:sz w:val="21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szCs w:val="24"/>
                <w:u w:val="single"/>
                <w:lang w:val="en-US" w:eastAsia="zh-CN"/>
              </w:rPr>
              <w:t xml:space="preserve">2024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姓名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性别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年月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 w:cstheme="minorBidi"/>
                <w:kern w:val="2"/>
                <w:sz w:val="24"/>
                <w:szCs w:val="44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籍贯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毕业院校、学历及专业</w:t>
            </w:r>
          </w:p>
        </w:tc>
        <w:tc>
          <w:tcPr>
            <w:tcW w:w="31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参加工作时间</w:t>
            </w:r>
          </w:p>
        </w:tc>
        <w:tc>
          <w:tcPr>
            <w:tcW w:w="32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政治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面貌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szCs w:val="4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现岗位及 工作时间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电话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楷体_GB2312" w:hAnsi="宋体" w:eastAsia="楷体_GB2312"/>
                <w:sz w:val="24"/>
                <w:szCs w:val="44"/>
              </w:rPr>
              <w:t>工作简历及主要工作业绩（可用附页）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楷体_GB2312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>主要竞聘理由（可用附页）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both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both"/>
              <w:rPr>
                <w:rFonts w:hint="eastAsia" w:ascii="宋体" w:hAnsi="宋体" w:eastAsia="楷体_GB2312"/>
                <w:sz w:val="24"/>
                <w:szCs w:val="44"/>
              </w:rPr>
            </w:pP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</w:rPr>
              <w:t xml:space="preserve">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  <w:t>支部</w:t>
            </w:r>
          </w:p>
          <w:p>
            <w:pPr>
              <w:jc w:val="center"/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  <w:t>意见</w:t>
            </w:r>
          </w:p>
        </w:tc>
        <w:tc>
          <w:tcPr>
            <w:tcW w:w="7442" w:type="dxa"/>
            <w:gridSpan w:val="11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楷体_GB2312"/>
                <w:sz w:val="24"/>
                <w:szCs w:val="44"/>
                <w:lang w:val="en-US" w:eastAsia="zh-CN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  <w:t xml:space="preserve"> </w:t>
            </w:r>
          </w:p>
          <w:p>
            <w:pPr>
              <w:wordWrap w:val="0"/>
              <w:jc w:val="center"/>
              <w:rPr>
                <w:rFonts w:hint="default" w:ascii="宋体" w:hAnsi="宋体" w:eastAsia="楷体_GB2312"/>
                <w:sz w:val="24"/>
                <w:szCs w:val="44"/>
                <w:lang w:val="en-US" w:eastAsia="zh-CN"/>
              </w:rPr>
            </w:pPr>
            <w:r>
              <w:rPr>
                <w:rFonts w:hint="eastAsia" w:ascii="宋体" w:hAnsi="宋体" w:eastAsia="楷体_GB2312"/>
                <w:sz w:val="24"/>
                <w:szCs w:val="44"/>
                <w:lang w:val="en-US" w:eastAsia="zh-CN"/>
              </w:rPr>
              <w:t xml:space="preserve">                         支部名称（盖章）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13"/>
          <w:szCs w:val="13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ZjE4YzdjMjI4YjhjMWYyYmUyNzFjNWI4OGMyYjUifQ=="/>
  </w:docVars>
  <w:rsids>
    <w:rsidRoot w:val="00000000"/>
    <w:rsid w:val="00784DBD"/>
    <w:rsid w:val="0B00538A"/>
    <w:rsid w:val="0F58603B"/>
    <w:rsid w:val="10BB33AB"/>
    <w:rsid w:val="1508462F"/>
    <w:rsid w:val="161E5DCC"/>
    <w:rsid w:val="161F618A"/>
    <w:rsid w:val="1A331F9B"/>
    <w:rsid w:val="1ADC61D7"/>
    <w:rsid w:val="1E1660C5"/>
    <w:rsid w:val="1FB679B5"/>
    <w:rsid w:val="24FB3837"/>
    <w:rsid w:val="26793341"/>
    <w:rsid w:val="27BD4CF6"/>
    <w:rsid w:val="2AF07C9E"/>
    <w:rsid w:val="2ED31F4C"/>
    <w:rsid w:val="3130682D"/>
    <w:rsid w:val="32C959A4"/>
    <w:rsid w:val="352D3113"/>
    <w:rsid w:val="368A694E"/>
    <w:rsid w:val="37537C2C"/>
    <w:rsid w:val="3763325A"/>
    <w:rsid w:val="38206066"/>
    <w:rsid w:val="3E39658D"/>
    <w:rsid w:val="42F425C9"/>
    <w:rsid w:val="4367600E"/>
    <w:rsid w:val="48BD2BEA"/>
    <w:rsid w:val="49016998"/>
    <w:rsid w:val="493D4634"/>
    <w:rsid w:val="4FAF7EFA"/>
    <w:rsid w:val="50A53155"/>
    <w:rsid w:val="587C144C"/>
    <w:rsid w:val="5C5A3B51"/>
    <w:rsid w:val="5CD1707F"/>
    <w:rsid w:val="5ED77BF6"/>
    <w:rsid w:val="5F387D29"/>
    <w:rsid w:val="6EFC110D"/>
    <w:rsid w:val="6FFC1150"/>
    <w:rsid w:val="75AC31E7"/>
    <w:rsid w:val="75FF7AA8"/>
    <w:rsid w:val="76AD4740"/>
    <w:rsid w:val="79ED2D86"/>
    <w:rsid w:val="7C420D3A"/>
    <w:rsid w:val="7C86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可乐阿布</cp:lastModifiedBy>
  <dcterms:modified xsi:type="dcterms:W3CDTF">2024-03-05T08:30:28Z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CEE2B080F4A347A0917EAEE1E54E580C_13</vt:lpwstr>
  </property>
</Properties>
</file>